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110" w:rsidRPr="0077432D" w:rsidRDefault="00397D65">
      <w:pPr>
        <w:rPr>
          <w:rFonts w:ascii="Sylfaen" w:hAnsi="Sylfaen"/>
        </w:rPr>
      </w:pPr>
      <w:hyperlink r:id="rId5" w:history="1">
        <w:r w:rsidR="001B029A" w:rsidRPr="00397D65">
          <w:rPr>
            <w:rStyle w:val="Hyperlnk"/>
            <w:rFonts w:ascii="Sylfaen" w:hAnsi="Sylfaen"/>
          </w:rPr>
          <w:t>DIALOGUE</w:t>
        </w:r>
        <w:r w:rsidR="00CF142F" w:rsidRPr="00397D65">
          <w:rPr>
            <w:rStyle w:val="Hyperlnk"/>
            <w:rFonts w:ascii="Sylfaen" w:hAnsi="Sylfaen"/>
          </w:rPr>
          <w:t xml:space="preserve"> </w:t>
        </w:r>
        <w:r w:rsidR="001B029A" w:rsidRPr="00397D65">
          <w:rPr>
            <w:rStyle w:val="Hyperlnk"/>
            <w:rFonts w:ascii="Sylfaen" w:hAnsi="Sylfaen"/>
          </w:rPr>
          <w:t>AVEC</w:t>
        </w:r>
        <w:r w:rsidR="00CF142F" w:rsidRPr="00397D65">
          <w:rPr>
            <w:rStyle w:val="Hyperlnk"/>
            <w:rFonts w:ascii="Sylfaen" w:hAnsi="Sylfaen"/>
          </w:rPr>
          <w:t xml:space="preserve"> </w:t>
        </w:r>
        <w:r w:rsidR="001B029A" w:rsidRPr="00397D65">
          <w:rPr>
            <w:rStyle w:val="Hyperlnk"/>
            <w:rFonts w:ascii="Sylfaen" w:hAnsi="Sylfaen"/>
          </w:rPr>
          <w:t>LES</w:t>
        </w:r>
        <w:r w:rsidR="00CF142F" w:rsidRPr="00397D65">
          <w:rPr>
            <w:rStyle w:val="Hyperlnk"/>
            <w:rFonts w:ascii="Sylfaen" w:hAnsi="Sylfaen"/>
          </w:rPr>
          <w:t xml:space="preserve"> </w:t>
        </w:r>
        <w:r w:rsidR="001B029A" w:rsidRPr="00397D65">
          <w:rPr>
            <w:rStyle w:val="Hyperlnk"/>
            <w:rFonts w:ascii="Sylfaen" w:hAnsi="Sylfaen"/>
          </w:rPr>
          <w:t>VERBES</w:t>
        </w:r>
      </w:hyperlink>
      <w:bookmarkStart w:id="0" w:name="_GoBack"/>
      <w:bookmarkEnd w:id="0"/>
      <w:r w:rsidR="0077432D">
        <w:rPr>
          <w:rFonts w:ascii="Sylfaen" w:hAnsi="Sylfaen"/>
        </w:rPr>
        <w:t>; comprendre=förstå ; dire=säga, tout=allt</w:t>
      </w:r>
    </w:p>
    <w:p w:rsidR="001B029A" w:rsidRPr="0077432D" w:rsidRDefault="001B029A">
      <w:pPr>
        <w:rPr>
          <w:rFonts w:ascii="Sylfaen" w:hAnsi="Sylfaen"/>
        </w:rPr>
      </w:pPr>
    </w:p>
    <w:p w:rsidR="00A2722F" w:rsidRPr="00D338C2" w:rsidRDefault="00A3256F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82pt;margin-top:13.4pt;width:209pt;height:175pt;z-index:-2" wrapcoords="-77 0 -77 21507 21600 21507 21600 0 -77 0">
            <v:imagedata r:id="rId6" o:title="00061" croptop="4803f"/>
            <w10:wrap type="tight"/>
          </v:shape>
        </w:pict>
      </w:r>
      <w:r w:rsidR="00D338C2" w:rsidRPr="00D338C2">
        <w:rPr>
          <w:rFonts w:ascii="Sylfaen" w:hAnsi="Sylfaen"/>
          <w:lang w:val="sv-SE"/>
        </w:rPr>
        <w:t>förstår du?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jag förstår allt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kan du förstå allt?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ja, jag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kan förstå allt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ok, jag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har förstått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förstår du tyska?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jag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förstår lite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pratar du tyska?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nej, jag kan säga några fraser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min pappa är engelsk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åh, du pratar engelska?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ja, jag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pratar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jättebra engelska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men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engelska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är svårt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nej, det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är inte svårt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jag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pratar inte engelska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vad synd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vad tittar du på?</w:t>
      </w:r>
    </w:p>
    <w:p w:rsidR="00D338C2" w:rsidRPr="00D338C2" w:rsidRDefault="00A3256F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>
        <w:rPr>
          <w:noProof/>
        </w:rPr>
        <w:pict>
          <v:shape id="_x0000_s1027" type="#_x0000_t75" style="position:absolute;left:0;text-align:left;margin-left:228pt;margin-top:14.75pt;width:278pt;height:415pt;z-index:-1" wrapcoords="-58 0 -58 21561 21600 21561 21600 0 -58 0">
            <v:imagedata r:id="rId7" o:title="00838" croptop="6261f"/>
            <w10:wrap type="tight"/>
          </v:shape>
        </w:pict>
      </w:r>
      <w:r w:rsidR="00D338C2" w:rsidRPr="00D338C2">
        <w:rPr>
          <w:rFonts w:ascii="Sylfaen" w:hAnsi="Sylfaen"/>
          <w:lang w:val="sv-SE"/>
        </w:rPr>
        <w:t>jag</w:t>
      </w:r>
      <w:r w:rsidR="00D338C2">
        <w:rPr>
          <w:rFonts w:ascii="Sylfaen" w:hAnsi="Sylfaen"/>
          <w:lang w:val="sv-SE"/>
        </w:rPr>
        <w:t xml:space="preserve"> </w:t>
      </w:r>
      <w:r w:rsidR="00D338C2" w:rsidRPr="00D338C2">
        <w:rPr>
          <w:rFonts w:ascii="Sylfaen" w:hAnsi="Sylfaen"/>
          <w:lang w:val="sv-SE"/>
        </w:rPr>
        <w:t>tittar på</w:t>
      </w:r>
      <w:r w:rsidR="00D338C2">
        <w:rPr>
          <w:rFonts w:ascii="Sylfaen" w:hAnsi="Sylfaen"/>
          <w:lang w:val="sv-SE"/>
        </w:rPr>
        <w:t xml:space="preserve"> </w:t>
      </w:r>
      <w:r w:rsidR="00D338C2" w:rsidRPr="00D338C2">
        <w:rPr>
          <w:rFonts w:ascii="Sylfaen" w:hAnsi="Sylfaen"/>
          <w:lang w:val="sv-SE"/>
        </w:rPr>
        <w:t>din keps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tycker du om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min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keps?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ja, den är fin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har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du en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keps?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nej, jag gillar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inte kepsar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varför?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jag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vet inte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har du en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bror?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ja, jag har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en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bror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vad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heter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han?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han heter François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är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han fransk?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nej,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varför?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han har ett franskt namn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det är sant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har du en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syster också?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nej, jag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har inte en syster, och du?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jag har en syster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vad heter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hon?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hon heter Claudine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det var ett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konstigt namn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ja, det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är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franskt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jaha, hon har ett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franskt namn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ja,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min mormor är fransyska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pratar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du franska då?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jag pratar lite franska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är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det svårt?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ja, det är mycket svårt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ska vi gå och dricka en kopp kaffe?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nej, vi går på restaurang!</w:t>
      </w:r>
    </w:p>
    <w:p w:rsidR="00A2722F" w:rsidRPr="00D338C2" w:rsidRDefault="00D338C2" w:rsidP="00A2722F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 xml:space="preserve">ja, vilken bra idé! </w:t>
      </w:r>
    </w:p>
    <w:sectPr w:rsidR="00A2722F" w:rsidRPr="00D338C2" w:rsidSect="00B31E43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92E1C"/>
    <w:multiLevelType w:val="hybridMultilevel"/>
    <w:tmpl w:val="4694E8E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15229B9"/>
    <w:multiLevelType w:val="hybridMultilevel"/>
    <w:tmpl w:val="CA908A0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5110"/>
    <w:rsid w:val="001079D9"/>
    <w:rsid w:val="001B029A"/>
    <w:rsid w:val="001B037D"/>
    <w:rsid w:val="00274F48"/>
    <w:rsid w:val="00397D65"/>
    <w:rsid w:val="00586608"/>
    <w:rsid w:val="0077432D"/>
    <w:rsid w:val="00805F5A"/>
    <w:rsid w:val="008F2573"/>
    <w:rsid w:val="008F37E3"/>
    <w:rsid w:val="009C0BF0"/>
    <w:rsid w:val="00A2722F"/>
    <w:rsid w:val="00A3256F"/>
    <w:rsid w:val="00A43EF5"/>
    <w:rsid w:val="00B31E43"/>
    <w:rsid w:val="00CF142F"/>
    <w:rsid w:val="00D338C2"/>
    <w:rsid w:val="00F4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Garamond" w:hAnsi="Garamond"/>
      <w:sz w:val="24"/>
      <w:szCs w:val="24"/>
      <w:lang w:val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character" w:styleId="Hyperlnk">
    <w:name w:val="Hyperlink"/>
    <w:uiPriority w:val="99"/>
    <w:unhideWhenUsed/>
    <w:rsid w:val="00397D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franska.be/exercices/exercices3/garnier/DIALOGUEAVECLESVERBES1dire.docx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185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AVEC LES VERBES</vt:lpstr>
    </vt:vector>
  </TitlesOfParts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2004-11-20T08:23:00Z</cp:lastPrinted>
  <dcterms:created xsi:type="dcterms:W3CDTF">2017-01-01T10:47:00Z</dcterms:created>
  <dcterms:modified xsi:type="dcterms:W3CDTF">2017-01-01T15:07:00Z</dcterms:modified>
</cp:coreProperties>
</file>